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11" w:rsidRPr="00161411" w:rsidRDefault="00F90308" w:rsidP="00161411">
      <w:pPr>
        <w:jc w:val="center"/>
        <w:rPr>
          <w:rFonts w:ascii="Perpetua" w:hAnsi="Perpetua"/>
          <w:b/>
          <w:sz w:val="32"/>
          <w:szCs w:val="32"/>
          <w:u w:val="single"/>
        </w:rPr>
      </w:pPr>
      <w:r>
        <w:rPr>
          <w:rFonts w:ascii="Perpetua" w:hAnsi="Perpetua"/>
          <w:b/>
          <w:sz w:val="32"/>
          <w:szCs w:val="32"/>
          <w:u w:val="single"/>
        </w:rPr>
        <w:t>2012-2013</w:t>
      </w:r>
      <w:r w:rsidR="00304DCF">
        <w:rPr>
          <w:rFonts w:ascii="Perpetua" w:hAnsi="Perpetua"/>
          <w:b/>
          <w:sz w:val="32"/>
          <w:szCs w:val="32"/>
          <w:u w:val="single"/>
        </w:rPr>
        <w:t xml:space="preserve"> Bonner Schola</w:t>
      </w:r>
      <w:r w:rsidR="00161411" w:rsidRPr="00161411">
        <w:rPr>
          <w:rFonts w:ascii="Perpetua" w:hAnsi="Perpetua"/>
          <w:b/>
          <w:sz w:val="32"/>
          <w:szCs w:val="32"/>
          <w:u w:val="single"/>
        </w:rPr>
        <w:t>r Semester Deadlines and Stipend Dates</w:t>
      </w:r>
    </w:p>
    <w:p w:rsidR="00562D3A" w:rsidRDefault="00562D3A" w:rsidP="00161411">
      <w:pPr>
        <w:pStyle w:val="ListParagraph"/>
        <w:rPr>
          <w:rFonts w:ascii="Perpetua" w:hAnsi="Perpetua"/>
          <w:b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FIRST SEMESTER:</w:t>
      </w:r>
    </w:p>
    <w:p w:rsidR="00562D3A" w:rsidRDefault="00562D3A" w:rsidP="00161411">
      <w:pPr>
        <w:pStyle w:val="ListParagraph"/>
        <w:rPr>
          <w:rFonts w:ascii="Perpetua" w:hAnsi="Perpetua"/>
          <w:b/>
          <w:sz w:val="24"/>
          <w:szCs w:val="24"/>
        </w:rPr>
      </w:pPr>
    </w:p>
    <w:p w:rsidR="00161411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September 7</w:t>
      </w:r>
      <w:r w:rsidR="00161411" w:rsidRPr="00161411">
        <w:rPr>
          <w:rFonts w:ascii="Perpetua" w:hAnsi="Perpetua"/>
          <w:b/>
          <w:sz w:val="24"/>
          <w:szCs w:val="24"/>
        </w:rPr>
        <w:t xml:space="preserve"> (Friday)</w:t>
      </w:r>
      <w:r w:rsidR="00161411" w:rsidRPr="00161411">
        <w:rPr>
          <w:rFonts w:ascii="Perpetua" w:hAnsi="Perpetua"/>
          <w:sz w:val="24"/>
          <w:szCs w:val="24"/>
        </w:rPr>
        <w:t>:  1</w:t>
      </w:r>
      <w:r w:rsidR="00161411" w:rsidRPr="00161411">
        <w:rPr>
          <w:rFonts w:ascii="Perpetua" w:hAnsi="Perpetua"/>
          <w:sz w:val="24"/>
          <w:szCs w:val="24"/>
          <w:vertAlign w:val="superscript"/>
        </w:rPr>
        <w:t>st</w:t>
      </w:r>
      <w:r w:rsidR="00161411">
        <w:rPr>
          <w:rFonts w:ascii="Perpetua" w:hAnsi="Perpetua"/>
          <w:sz w:val="24"/>
          <w:szCs w:val="24"/>
        </w:rPr>
        <w:t xml:space="preserve"> Monthly Stipend-</w:t>
      </w:r>
      <w:r w:rsidR="00161411" w:rsidRPr="00161411">
        <w:rPr>
          <w:rFonts w:ascii="Perpetua" w:hAnsi="Perpetua"/>
          <w:sz w:val="24"/>
          <w:szCs w:val="24"/>
        </w:rPr>
        <w:t>$325.00</w:t>
      </w:r>
      <w:r w:rsidR="00161411">
        <w:rPr>
          <w:rFonts w:ascii="Perpetua" w:hAnsi="Perpetua"/>
          <w:sz w:val="24"/>
          <w:szCs w:val="24"/>
        </w:rPr>
        <w:br/>
      </w:r>
      <w:r w:rsidR="00161411">
        <w:rPr>
          <w:rFonts w:ascii="Perpetua" w:hAnsi="Perpetua"/>
          <w:sz w:val="24"/>
          <w:szCs w:val="24"/>
        </w:rPr>
        <w:tab/>
      </w:r>
      <w:r w:rsidR="00161411" w:rsidRPr="00161411">
        <w:rPr>
          <w:rFonts w:ascii="Perpetua" w:hAnsi="Perpetua"/>
          <w:i/>
          <w:sz w:val="24"/>
          <w:szCs w:val="24"/>
        </w:rPr>
        <w:t>-Signed CLA must be turne</w:t>
      </w:r>
      <w:r>
        <w:rPr>
          <w:rFonts w:ascii="Perpetua" w:hAnsi="Perpetua"/>
          <w:i/>
          <w:sz w:val="24"/>
          <w:szCs w:val="24"/>
        </w:rPr>
        <w:t>d in and must have minimum of 10</w:t>
      </w:r>
      <w:r w:rsidR="00161411" w:rsidRPr="00161411">
        <w:rPr>
          <w:rFonts w:ascii="Perpetua" w:hAnsi="Perpetua"/>
          <w:i/>
          <w:sz w:val="24"/>
          <w:szCs w:val="24"/>
        </w:rPr>
        <w:t xml:space="preserve"> hours logged into BWBRS with Journal </w:t>
      </w:r>
      <w:r w:rsidR="00161411">
        <w:rPr>
          <w:rFonts w:ascii="Perpetua" w:hAnsi="Perpetua"/>
          <w:i/>
          <w:sz w:val="24"/>
          <w:szCs w:val="24"/>
        </w:rPr>
        <w:tab/>
      </w:r>
      <w:r w:rsidR="00161411" w:rsidRPr="00161411">
        <w:rPr>
          <w:rFonts w:ascii="Perpetua" w:hAnsi="Perpetua"/>
          <w:i/>
          <w:sz w:val="24"/>
          <w:szCs w:val="24"/>
        </w:rPr>
        <w:t xml:space="preserve">entry #1 </w:t>
      </w:r>
      <w:r>
        <w:rPr>
          <w:rFonts w:ascii="Perpetua" w:hAnsi="Perpetua"/>
          <w:i/>
          <w:sz w:val="24"/>
          <w:szCs w:val="24"/>
        </w:rPr>
        <w:t>August 31</w:t>
      </w:r>
      <w:r>
        <w:rPr>
          <w:rFonts w:ascii="Perpetua" w:hAnsi="Perpetua"/>
          <w:i/>
          <w:sz w:val="24"/>
          <w:szCs w:val="24"/>
          <w:vertAlign w:val="superscript"/>
        </w:rPr>
        <w:t>st.</w:t>
      </w:r>
    </w:p>
    <w:p w:rsidR="00161411" w:rsidRDefault="00161411" w:rsidP="00161411">
      <w:pPr>
        <w:pStyle w:val="ListParagraph"/>
        <w:rPr>
          <w:rFonts w:ascii="Perpetua" w:hAnsi="Perpetua"/>
          <w:sz w:val="24"/>
          <w:szCs w:val="24"/>
        </w:rPr>
      </w:pPr>
    </w:p>
    <w:p w:rsidR="00161411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October 12</w:t>
      </w:r>
      <w:r w:rsidR="00161411" w:rsidRPr="00161411">
        <w:rPr>
          <w:rFonts w:ascii="Perpetua" w:hAnsi="Perpetua"/>
          <w:b/>
          <w:sz w:val="24"/>
          <w:szCs w:val="24"/>
        </w:rPr>
        <w:t xml:space="preserve"> (Friday)</w:t>
      </w:r>
      <w:r w:rsidR="00161411">
        <w:rPr>
          <w:rFonts w:ascii="Perpetua" w:hAnsi="Perpetua"/>
          <w:sz w:val="24"/>
          <w:szCs w:val="24"/>
        </w:rPr>
        <w:t>:  2</w:t>
      </w:r>
      <w:r w:rsidR="00161411" w:rsidRPr="00161411">
        <w:rPr>
          <w:rFonts w:ascii="Perpetua" w:hAnsi="Perpetua"/>
          <w:sz w:val="24"/>
          <w:szCs w:val="24"/>
          <w:vertAlign w:val="superscript"/>
        </w:rPr>
        <w:t>nd</w:t>
      </w:r>
      <w:r w:rsidR="00161411">
        <w:rPr>
          <w:rFonts w:ascii="Perpetua" w:hAnsi="Perpetua"/>
          <w:sz w:val="24"/>
          <w:szCs w:val="24"/>
        </w:rPr>
        <w:t xml:space="preserve"> Monthly Stipend-$300.00</w:t>
      </w:r>
    </w:p>
    <w:p w:rsidR="00161411" w:rsidRDefault="00161411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ab/>
      </w:r>
      <w:r w:rsidRPr="00161411">
        <w:rPr>
          <w:rFonts w:ascii="Perpetua" w:hAnsi="Perpetua"/>
          <w:i/>
          <w:sz w:val="24"/>
          <w:szCs w:val="24"/>
        </w:rPr>
        <w:t>-</w:t>
      </w:r>
      <w:r>
        <w:rPr>
          <w:rFonts w:ascii="Perpetua" w:hAnsi="Perpetua"/>
          <w:i/>
          <w:sz w:val="24"/>
          <w:szCs w:val="24"/>
        </w:rPr>
        <w:t xml:space="preserve">CLA and </w:t>
      </w:r>
      <w:r w:rsidRPr="00161411">
        <w:rPr>
          <w:rFonts w:ascii="Perpetua" w:hAnsi="Perpetua"/>
          <w:i/>
          <w:sz w:val="24"/>
          <w:szCs w:val="24"/>
        </w:rPr>
        <w:t>signed Augus</w:t>
      </w:r>
      <w:r>
        <w:rPr>
          <w:rFonts w:ascii="Perpetua" w:hAnsi="Perpetua"/>
          <w:i/>
          <w:sz w:val="24"/>
          <w:szCs w:val="24"/>
        </w:rPr>
        <w:t>t</w:t>
      </w:r>
      <w:r w:rsidRPr="00161411">
        <w:rPr>
          <w:rFonts w:ascii="Perpetua" w:hAnsi="Perpetua"/>
          <w:i/>
          <w:sz w:val="24"/>
          <w:szCs w:val="24"/>
        </w:rPr>
        <w:t>/September timesheet must be tu</w:t>
      </w:r>
      <w:r w:rsidR="00E52298">
        <w:rPr>
          <w:rFonts w:ascii="Perpetua" w:hAnsi="Perpetua"/>
          <w:i/>
          <w:sz w:val="24"/>
          <w:szCs w:val="24"/>
        </w:rPr>
        <w:t>rned in and must have minimum 60</w:t>
      </w:r>
      <w:r w:rsidRPr="00161411">
        <w:rPr>
          <w:rFonts w:ascii="Perpetua" w:hAnsi="Perpetua"/>
          <w:i/>
          <w:sz w:val="24"/>
          <w:szCs w:val="24"/>
        </w:rPr>
        <w:t xml:space="preserve"> hours </w:t>
      </w:r>
      <w:r>
        <w:rPr>
          <w:rFonts w:ascii="Perpetua" w:hAnsi="Perpetua"/>
          <w:i/>
          <w:sz w:val="24"/>
          <w:szCs w:val="24"/>
        </w:rPr>
        <w:tab/>
      </w:r>
      <w:r w:rsidRPr="00161411">
        <w:rPr>
          <w:rFonts w:ascii="Perpetua" w:hAnsi="Perpetua"/>
          <w:i/>
          <w:sz w:val="24"/>
          <w:szCs w:val="24"/>
        </w:rPr>
        <w:t xml:space="preserve">logged in BWBRS with Journal </w:t>
      </w:r>
      <w:r>
        <w:rPr>
          <w:rFonts w:ascii="Perpetua" w:hAnsi="Perpetua"/>
          <w:i/>
          <w:sz w:val="24"/>
          <w:szCs w:val="24"/>
        </w:rPr>
        <w:t>entries</w:t>
      </w:r>
      <w:r w:rsidR="00E52298">
        <w:rPr>
          <w:rFonts w:ascii="Perpetua" w:hAnsi="Perpetua"/>
          <w:i/>
          <w:sz w:val="24"/>
          <w:szCs w:val="24"/>
        </w:rPr>
        <w:t>1 &amp; 2 by Oct.5</w:t>
      </w:r>
      <w:r w:rsidRPr="00161411">
        <w:rPr>
          <w:rFonts w:ascii="Perpetua" w:hAnsi="Perpetua"/>
          <w:i/>
          <w:sz w:val="24"/>
          <w:szCs w:val="24"/>
        </w:rPr>
        <w:t>.</w:t>
      </w:r>
    </w:p>
    <w:p w:rsidR="00161411" w:rsidRDefault="00161411" w:rsidP="00161411">
      <w:pPr>
        <w:pStyle w:val="ListParagraph"/>
        <w:rPr>
          <w:rFonts w:ascii="Perpetua" w:hAnsi="Perpetua"/>
          <w:i/>
          <w:sz w:val="24"/>
          <w:szCs w:val="24"/>
        </w:rPr>
      </w:pPr>
    </w:p>
    <w:p w:rsidR="00161411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November 9</w:t>
      </w:r>
      <w:r w:rsidR="00161411" w:rsidRPr="00161411">
        <w:rPr>
          <w:rFonts w:ascii="Perpetua" w:hAnsi="Perpetua"/>
          <w:b/>
          <w:sz w:val="24"/>
          <w:szCs w:val="24"/>
        </w:rPr>
        <w:t xml:space="preserve"> (Friday)</w:t>
      </w:r>
      <w:r w:rsidR="00161411">
        <w:rPr>
          <w:rFonts w:ascii="Perpetua" w:hAnsi="Perpetua"/>
          <w:sz w:val="24"/>
          <w:szCs w:val="24"/>
        </w:rPr>
        <w:t>:  3</w:t>
      </w:r>
      <w:r w:rsidR="00161411" w:rsidRPr="00161411">
        <w:rPr>
          <w:rFonts w:ascii="Perpetua" w:hAnsi="Perpetua"/>
          <w:sz w:val="24"/>
          <w:szCs w:val="24"/>
          <w:vertAlign w:val="superscript"/>
        </w:rPr>
        <w:t>rd</w:t>
      </w:r>
      <w:r w:rsidR="00161411">
        <w:rPr>
          <w:rFonts w:ascii="Perpetua" w:hAnsi="Perpetua"/>
          <w:sz w:val="24"/>
          <w:szCs w:val="24"/>
        </w:rPr>
        <w:t xml:space="preserve"> Monthly Stipend-$300.00</w:t>
      </w:r>
    </w:p>
    <w:p w:rsidR="00161411" w:rsidRPr="00161411" w:rsidRDefault="00161411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161411">
        <w:rPr>
          <w:rFonts w:ascii="Perpetua" w:hAnsi="Perpetua"/>
          <w:i/>
          <w:sz w:val="24"/>
          <w:szCs w:val="24"/>
        </w:rPr>
        <w:t xml:space="preserve">-CLA and signed August/September &amp; October timesheets must be turned in and must have minimum </w:t>
      </w:r>
      <w:r>
        <w:rPr>
          <w:rFonts w:ascii="Perpetua" w:hAnsi="Perpetua"/>
          <w:i/>
          <w:sz w:val="24"/>
          <w:szCs w:val="24"/>
        </w:rPr>
        <w:tab/>
      </w:r>
      <w:r w:rsidR="00E52298">
        <w:rPr>
          <w:rFonts w:ascii="Perpetua" w:hAnsi="Perpetua"/>
          <w:i/>
          <w:sz w:val="24"/>
          <w:szCs w:val="24"/>
        </w:rPr>
        <w:t>100</w:t>
      </w:r>
      <w:r w:rsidRPr="00161411">
        <w:rPr>
          <w:rFonts w:ascii="Perpetua" w:hAnsi="Perpetua"/>
          <w:i/>
          <w:sz w:val="24"/>
          <w:szCs w:val="24"/>
        </w:rPr>
        <w:t xml:space="preserve"> hours logged in BWBRS with Journal entries 1-3 by November </w:t>
      </w:r>
      <w:r w:rsidR="00E52298">
        <w:rPr>
          <w:rFonts w:ascii="Perpetua" w:hAnsi="Perpetua"/>
          <w:i/>
          <w:sz w:val="24"/>
          <w:szCs w:val="24"/>
        </w:rPr>
        <w:t>2nd</w:t>
      </w:r>
      <w:r w:rsidRPr="00161411">
        <w:rPr>
          <w:rFonts w:ascii="Perpetua" w:hAnsi="Perpetua"/>
          <w:i/>
          <w:sz w:val="24"/>
          <w:szCs w:val="24"/>
        </w:rPr>
        <w:t xml:space="preserve">. </w:t>
      </w:r>
    </w:p>
    <w:p w:rsidR="00161411" w:rsidRDefault="00161411" w:rsidP="00161411">
      <w:pPr>
        <w:pStyle w:val="ListParagraph"/>
        <w:rPr>
          <w:rFonts w:ascii="Perpetua" w:hAnsi="Perpetua"/>
          <w:sz w:val="24"/>
          <w:szCs w:val="24"/>
        </w:rPr>
      </w:pPr>
    </w:p>
    <w:p w:rsidR="00161411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December 14</w:t>
      </w:r>
      <w:r w:rsidR="00161411" w:rsidRPr="00562D3A">
        <w:rPr>
          <w:rFonts w:ascii="Perpetua" w:hAnsi="Perpetua"/>
          <w:b/>
          <w:sz w:val="24"/>
          <w:szCs w:val="24"/>
        </w:rPr>
        <w:t xml:space="preserve"> (Friday)</w:t>
      </w:r>
      <w:r w:rsidR="00161411">
        <w:rPr>
          <w:rFonts w:ascii="Perpetua" w:hAnsi="Perpetua"/>
          <w:sz w:val="24"/>
          <w:szCs w:val="24"/>
        </w:rPr>
        <w:t>:  4</w:t>
      </w:r>
      <w:r w:rsidR="00161411" w:rsidRPr="00161411">
        <w:rPr>
          <w:rFonts w:ascii="Perpetua" w:hAnsi="Perpetua"/>
          <w:sz w:val="24"/>
          <w:szCs w:val="24"/>
          <w:vertAlign w:val="superscript"/>
        </w:rPr>
        <w:t>th</w:t>
      </w:r>
      <w:r w:rsidR="00161411">
        <w:rPr>
          <w:rFonts w:ascii="Perpetua" w:hAnsi="Perpetua"/>
          <w:sz w:val="24"/>
          <w:szCs w:val="24"/>
        </w:rPr>
        <w:t xml:space="preserve"> Monthly Stipend-$325.00</w:t>
      </w:r>
    </w:p>
    <w:p w:rsidR="00161411" w:rsidRDefault="00161411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>-CLA, and signed August/September, October</w:t>
      </w:r>
      <w:r w:rsidR="00562D3A" w:rsidRPr="00562D3A">
        <w:rPr>
          <w:rFonts w:ascii="Perpetua" w:hAnsi="Perpetua"/>
          <w:i/>
          <w:sz w:val="24"/>
          <w:szCs w:val="24"/>
        </w:rPr>
        <w:t xml:space="preserve">/November and December timesheets must be turned in </w:t>
      </w:r>
      <w:r w:rsidR="00562D3A">
        <w:rPr>
          <w:rFonts w:ascii="Perpetua" w:hAnsi="Perpetua"/>
          <w:i/>
          <w:sz w:val="24"/>
          <w:szCs w:val="24"/>
        </w:rPr>
        <w:tab/>
      </w:r>
      <w:r w:rsidR="00562D3A" w:rsidRPr="00562D3A">
        <w:rPr>
          <w:rFonts w:ascii="Perpetua" w:hAnsi="Perpetua"/>
          <w:i/>
          <w:sz w:val="24"/>
          <w:szCs w:val="24"/>
        </w:rPr>
        <w:t xml:space="preserve">showing a minimum of 140 hours for the semester, all Journal entries and signed Service </w:t>
      </w:r>
      <w:r w:rsidR="00562D3A">
        <w:rPr>
          <w:rFonts w:ascii="Perpetua" w:hAnsi="Perpetua"/>
          <w:i/>
          <w:sz w:val="24"/>
          <w:szCs w:val="24"/>
        </w:rPr>
        <w:tab/>
      </w:r>
      <w:r w:rsidR="00562D3A" w:rsidRPr="00562D3A">
        <w:rPr>
          <w:rFonts w:ascii="Perpetua" w:hAnsi="Perpetua"/>
          <w:i/>
          <w:sz w:val="24"/>
          <w:szCs w:val="24"/>
        </w:rPr>
        <w:t xml:space="preserve">Accomplishment by Dec </w:t>
      </w:r>
      <w:r w:rsidR="00E52298">
        <w:rPr>
          <w:rFonts w:ascii="Perpetua" w:hAnsi="Perpetua"/>
          <w:i/>
          <w:sz w:val="24"/>
          <w:szCs w:val="24"/>
        </w:rPr>
        <w:t>7</w:t>
      </w:r>
      <w:r w:rsidR="00562D3A" w:rsidRPr="00562D3A">
        <w:rPr>
          <w:rFonts w:ascii="Perpetua" w:hAnsi="Perpetua"/>
          <w:i/>
          <w:sz w:val="24"/>
          <w:szCs w:val="24"/>
          <w:vertAlign w:val="superscript"/>
        </w:rPr>
        <w:t>th</w:t>
      </w:r>
      <w:r w:rsidR="00562D3A" w:rsidRPr="00562D3A">
        <w:rPr>
          <w:rFonts w:ascii="Perpetua" w:hAnsi="Perpetua"/>
          <w:i/>
          <w:sz w:val="24"/>
          <w:szCs w:val="24"/>
        </w:rPr>
        <w:t>.</w:t>
      </w:r>
    </w:p>
    <w:p w:rsid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</w:p>
    <w:p w:rsidR="00562D3A" w:rsidRPr="00562D3A" w:rsidRDefault="00562D3A" w:rsidP="00161411">
      <w:pPr>
        <w:pStyle w:val="ListParagraph"/>
        <w:rPr>
          <w:rFonts w:ascii="Perpetua" w:hAnsi="Perpetua"/>
          <w:b/>
          <w:sz w:val="24"/>
          <w:szCs w:val="24"/>
        </w:rPr>
      </w:pPr>
      <w:r w:rsidRPr="00562D3A">
        <w:rPr>
          <w:rFonts w:ascii="Perpetua" w:hAnsi="Perpetua"/>
          <w:b/>
          <w:sz w:val="24"/>
          <w:szCs w:val="24"/>
        </w:rPr>
        <w:t>SECOND SEMESTER:</w:t>
      </w:r>
    </w:p>
    <w:p w:rsidR="00562D3A" w:rsidRDefault="00562D3A" w:rsidP="00161411">
      <w:pPr>
        <w:pStyle w:val="ListParagraph"/>
        <w:rPr>
          <w:rFonts w:ascii="Perpetua" w:hAnsi="Perpetua"/>
          <w:sz w:val="24"/>
          <w:szCs w:val="24"/>
        </w:rPr>
      </w:pPr>
    </w:p>
    <w:p w:rsidR="00562D3A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February 8</w:t>
      </w:r>
      <w:r w:rsidR="00562D3A" w:rsidRPr="00562D3A">
        <w:rPr>
          <w:rFonts w:ascii="Perpetua" w:hAnsi="Perpetua"/>
          <w:b/>
          <w:sz w:val="24"/>
          <w:szCs w:val="24"/>
        </w:rPr>
        <w:t xml:space="preserve"> (Friday)</w:t>
      </w:r>
      <w:r w:rsidR="00562D3A">
        <w:rPr>
          <w:rFonts w:ascii="Perpetua" w:hAnsi="Perpetua"/>
          <w:sz w:val="24"/>
          <w:szCs w:val="24"/>
        </w:rPr>
        <w:t>:  1</w:t>
      </w:r>
      <w:r w:rsidR="00562D3A" w:rsidRPr="00562D3A">
        <w:rPr>
          <w:rFonts w:ascii="Perpetua" w:hAnsi="Perpetua"/>
          <w:sz w:val="24"/>
          <w:szCs w:val="24"/>
          <w:vertAlign w:val="superscript"/>
        </w:rPr>
        <w:t>st</w:t>
      </w:r>
      <w:r w:rsidR="00562D3A">
        <w:rPr>
          <w:rFonts w:ascii="Perpetua" w:hAnsi="Perpetua"/>
          <w:sz w:val="24"/>
          <w:szCs w:val="24"/>
        </w:rPr>
        <w:t xml:space="preserve"> Monthly Stipend-$325.00</w:t>
      </w:r>
    </w:p>
    <w:p w:rsid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>-Signed CLA must be turned in and m</w:t>
      </w:r>
      <w:r>
        <w:rPr>
          <w:rFonts w:ascii="Perpetua" w:hAnsi="Perpetua"/>
          <w:i/>
          <w:sz w:val="24"/>
          <w:szCs w:val="24"/>
        </w:rPr>
        <w:t>inimum 10 hours logged in BWBRS with Journal entry #4</w:t>
      </w:r>
      <w:r w:rsidR="00E52298">
        <w:rPr>
          <w:rFonts w:ascii="Perpetua" w:hAnsi="Perpetua"/>
          <w:i/>
          <w:sz w:val="24"/>
          <w:szCs w:val="24"/>
        </w:rPr>
        <w:t xml:space="preserve"> by February 1st</w:t>
      </w:r>
      <w:r>
        <w:rPr>
          <w:rFonts w:ascii="Perpetua" w:hAnsi="Perpetua"/>
          <w:i/>
          <w:sz w:val="24"/>
          <w:szCs w:val="24"/>
        </w:rPr>
        <w:t>.</w:t>
      </w:r>
    </w:p>
    <w:p w:rsid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</w:p>
    <w:p w:rsidR="00562D3A" w:rsidRDefault="00E52298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March 8</w:t>
      </w:r>
      <w:r w:rsidR="00562D3A" w:rsidRPr="00562D3A">
        <w:rPr>
          <w:rFonts w:ascii="Perpetua" w:hAnsi="Perpetua"/>
          <w:b/>
          <w:sz w:val="24"/>
          <w:szCs w:val="24"/>
        </w:rPr>
        <w:t xml:space="preserve"> (Friday):  </w:t>
      </w:r>
      <w:r w:rsidR="00562D3A">
        <w:rPr>
          <w:rFonts w:ascii="Perpetua" w:hAnsi="Perpetua"/>
          <w:sz w:val="24"/>
          <w:szCs w:val="24"/>
        </w:rPr>
        <w:t>2</w:t>
      </w:r>
      <w:r w:rsidR="00562D3A" w:rsidRPr="00562D3A">
        <w:rPr>
          <w:rFonts w:ascii="Perpetua" w:hAnsi="Perpetua"/>
          <w:sz w:val="24"/>
          <w:szCs w:val="24"/>
          <w:vertAlign w:val="superscript"/>
        </w:rPr>
        <w:t>nd</w:t>
      </w:r>
      <w:r w:rsidR="00562D3A">
        <w:rPr>
          <w:rFonts w:ascii="Perpetua" w:hAnsi="Perpetua"/>
          <w:sz w:val="24"/>
          <w:szCs w:val="24"/>
        </w:rPr>
        <w:t xml:space="preserve"> Monthly Stipend-$300.00</w:t>
      </w:r>
    </w:p>
    <w:p w:rsid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-CLA and February timesheet must be turned in and must have minimum 50 hours logged in BWBRS </w:t>
      </w:r>
      <w:r>
        <w:rPr>
          <w:rFonts w:ascii="Perpetua" w:hAnsi="Perpetua"/>
          <w:i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with Journal entries #4 and #5 by March </w:t>
      </w:r>
      <w:r w:rsidR="0066399C">
        <w:rPr>
          <w:rFonts w:ascii="Perpetua" w:hAnsi="Perpetua"/>
          <w:i/>
          <w:sz w:val="24"/>
          <w:szCs w:val="24"/>
        </w:rPr>
        <w:t>1st</w:t>
      </w:r>
      <w:r w:rsidRPr="00562D3A">
        <w:rPr>
          <w:rFonts w:ascii="Perpetua" w:hAnsi="Perpetua"/>
          <w:i/>
          <w:sz w:val="24"/>
          <w:szCs w:val="24"/>
        </w:rPr>
        <w:t>.</w:t>
      </w:r>
    </w:p>
    <w:p w:rsidR="00562D3A" w:rsidRDefault="00562D3A" w:rsidP="00161411">
      <w:pPr>
        <w:pStyle w:val="ListParagraph"/>
        <w:rPr>
          <w:rFonts w:ascii="Perpetua" w:hAnsi="Perpetua"/>
          <w:sz w:val="24"/>
          <w:szCs w:val="24"/>
        </w:rPr>
      </w:pPr>
    </w:p>
    <w:p w:rsidR="00562D3A" w:rsidRDefault="0066399C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April 12</w:t>
      </w:r>
      <w:r w:rsidR="00562D3A" w:rsidRPr="00562D3A">
        <w:rPr>
          <w:rFonts w:ascii="Perpetua" w:hAnsi="Perpetua"/>
          <w:b/>
          <w:sz w:val="24"/>
          <w:szCs w:val="24"/>
        </w:rPr>
        <w:t xml:space="preserve"> (Friday)</w:t>
      </w:r>
      <w:r w:rsidR="00562D3A">
        <w:rPr>
          <w:rFonts w:ascii="Perpetua" w:hAnsi="Perpetua"/>
          <w:sz w:val="24"/>
          <w:szCs w:val="24"/>
        </w:rPr>
        <w:t>:  3</w:t>
      </w:r>
      <w:r w:rsidR="00562D3A" w:rsidRPr="00562D3A">
        <w:rPr>
          <w:rFonts w:ascii="Perpetua" w:hAnsi="Perpetua"/>
          <w:sz w:val="24"/>
          <w:szCs w:val="24"/>
          <w:vertAlign w:val="superscript"/>
        </w:rPr>
        <w:t>rd</w:t>
      </w:r>
      <w:r w:rsidR="00562D3A">
        <w:rPr>
          <w:rFonts w:ascii="Perpetua" w:hAnsi="Perpetua"/>
          <w:sz w:val="24"/>
          <w:szCs w:val="24"/>
        </w:rPr>
        <w:t xml:space="preserve"> Monthly Stipend-$300.00</w:t>
      </w:r>
    </w:p>
    <w:p w:rsidR="00562D3A" w:rsidRP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-CLA. January/February and March timesheets must be turned in and must have minimum 90 hours </w:t>
      </w:r>
      <w:r>
        <w:rPr>
          <w:rFonts w:ascii="Perpetua" w:hAnsi="Perpetua"/>
          <w:i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logged in BWBRS with Journal entries # 4-6 by April </w:t>
      </w:r>
      <w:r w:rsidR="0066399C">
        <w:rPr>
          <w:rFonts w:ascii="Perpetua" w:hAnsi="Perpetua"/>
          <w:i/>
          <w:sz w:val="24"/>
          <w:szCs w:val="24"/>
        </w:rPr>
        <w:t>5</w:t>
      </w:r>
      <w:r w:rsidRPr="00562D3A">
        <w:rPr>
          <w:rFonts w:ascii="Perpetua" w:hAnsi="Perpetua"/>
          <w:i/>
          <w:sz w:val="24"/>
          <w:szCs w:val="24"/>
          <w:vertAlign w:val="superscript"/>
        </w:rPr>
        <w:t>h</w:t>
      </w:r>
      <w:r w:rsidRPr="00562D3A">
        <w:rPr>
          <w:rFonts w:ascii="Perpetua" w:hAnsi="Perpetua"/>
          <w:i/>
          <w:sz w:val="24"/>
          <w:szCs w:val="24"/>
        </w:rPr>
        <w:t>.</w:t>
      </w:r>
    </w:p>
    <w:p w:rsidR="00562D3A" w:rsidRDefault="00562D3A" w:rsidP="00161411">
      <w:pPr>
        <w:pStyle w:val="ListParagraph"/>
        <w:rPr>
          <w:rFonts w:ascii="Perpetua" w:hAnsi="Perpetua"/>
          <w:sz w:val="24"/>
          <w:szCs w:val="24"/>
        </w:rPr>
      </w:pPr>
    </w:p>
    <w:p w:rsidR="00562D3A" w:rsidRDefault="0066399C" w:rsidP="00161411">
      <w:pPr>
        <w:pStyle w:val="ListParagraph"/>
        <w:rPr>
          <w:rFonts w:ascii="Perpetua" w:hAnsi="Perpetua"/>
          <w:sz w:val="24"/>
          <w:szCs w:val="24"/>
        </w:rPr>
      </w:pPr>
      <w:r>
        <w:rPr>
          <w:rFonts w:ascii="Perpetua" w:hAnsi="Perpetua"/>
          <w:b/>
          <w:sz w:val="24"/>
          <w:szCs w:val="24"/>
        </w:rPr>
        <w:t>May 17</w:t>
      </w:r>
      <w:r w:rsidR="00562D3A" w:rsidRPr="00562D3A">
        <w:rPr>
          <w:rFonts w:ascii="Perpetua" w:hAnsi="Perpetua"/>
          <w:b/>
          <w:sz w:val="24"/>
          <w:szCs w:val="24"/>
        </w:rPr>
        <w:t xml:space="preserve"> (Friday):  </w:t>
      </w:r>
      <w:r w:rsidR="00562D3A">
        <w:rPr>
          <w:rFonts w:ascii="Perpetua" w:hAnsi="Perpetua"/>
          <w:sz w:val="24"/>
          <w:szCs w:val="24"/>
        </w:rPr>
        <w:t>4</w:t>
      </w:r>
      <w:r w:rsidR="00562D3A" w:rsidRPr="00562D3A">
        <w:rPr>
          <w:rFonts w:ascii="Perpetua" w:hAnsi="Perpetua"/>
          <w:sz w:val="24"/>
          <w:szCs w:val="24"/>
          <w:vertAlign w:val="superscript"/>
        </w:rPr>
        <w:t>th</w:t>
      </w:r>
      <w:r w:rsidR="00562D3A">
        <w:rPr>
          <w:rFonts w:ascii="Perpetua" w:hAnsi="Perpetua"/>
          <w:sz w:val="24"/>
          <w:szCs w:val="24"/>
        </w:rPr>
        <w:t xml:space="preserve"> Monthly Stipend-$325.00</w:t>
      </w:r>
    </w:p>
    <w:p w:rsidR="00562D3A" w:rsidRPr="00562D3A" w:rsidRDefault="00562D3A" w:rsidP="00161411">
      <w:pPr>
        <w:pStyle w:val="ListParagraph"/>
        <w:rPr>
          <w:rFonts w:ascii="Perpetua" w:hAnsi="Perpetua"/>
          <w:i/>
          <w:sz w:val="24"/>
          <w:szCs w:val="24"/>
        </w:rPr>
      </w:pPr>
      <w:r>
        <w:rPr>
          <w:rFonts w:ascii="Perpetua" w:hAnsi="Perpetua"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-CLA, and signed January/February and March/April timesheets must be turned in showing a </w:t>
      </w:r>
      <w:r>
        <w:rPr>
          <w:rFonts w:ascii="Perpetua" w:hAnsi="Perpetua"/>
          <w:i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minimum 140 hours will all Journal entries for the semester and a Signed Service Accomplishment by </w:t>
      </w:r>
      <w:r>
        <w:rPr>
          <w:rFonts w:ascii="Perpetua" w:hAnsi="Perpetua"/>
          <w:i/>
          <w:sz w:val="24"/>
          <w:szCs w:val="24"/>
        </w:rPr>
        <w:tab/>
      </w:r>
      <w:r w:rsidRPr="00562D3A">
        <w:rPr>
          <w:rFonts w:ascii="Perpetua" w:hAnsi="Perpetua"/>
          <w:i/>
          <w:sz w:val="24"/>
          <w:szCs w:val="24"/>
        </w:rPr>
        <w:t xml:space="preserve">May </w:t>
      </w:r>
      <w:r w:rsidR="0066399C">
        <w:rPr>
          <w:rFonts w:ascii="Perpetua" w:hAnsi="Perpetua"/>
          <w:i/>
          <w:sz w:val="24"/>
          <w:szCs w:val="24"/>
        </w:rPr>
        <w:t>10th</w:t>
      </w:r>
      <w:r w:rsidRPr="00562D3A">
        <w:rPr>
          <w:rFonts w:ascii="Perpetua" w:hAnsi="Perpetua"/>
          <w:i/>
          <w:sz w:val="24"/>
          <w:szCs w:val="24"/>
        </w:rPr>
        <w:t>.</w:t>
      </w:r>
    </w:p>
    <w:p w:rsidR="00562D3A" w:rsidRDefault="00562D3A" w:rsidP="00161411">
      <w:pPr>
        <w:pStyle w:val="ListParagraph"/>
        <w:rPr>
          <w:rFonts w:ascii="Perpetua" w:hAnsi="Perpetua"/>
          <w:sz w:val="24"/>
          <w:szCs w:val="24"/>
        </w:rPr>
      </w:pPr>
    </w:p>
    <w:p w:rsidR="00562D3A" w:rsidRPr="00562D3A" w:rsidRDefault="00562D3A" w:rsidP="00161411">
      <w:pPr>
        <w:pStyle w:val="ListParagraph"/>
        <w:rPr>
          <w:rFonts w:ascii="Perpetua" w:hAnsi="Perpetua"/>
          <w:b/>
          <w:sz w:val="24"/>
          <w:szCs w:val="24"/>
        </w:rPr>
      </w:pPr>
      <w:r w:rsidRPr="00562D3A">
        <w:rPr>
          <w:rFonts w:ascii="Perpetua" w:hAnsi="Perpetua"/>
          <w:b/>
          <w:sz w:val="24"/>
          <w:szCs w:val="24"/>
        </w:rPr>
        <w:t>Total Stipends for Year:  $2,500.00</w:t>
      </w:r>
    </w:p>
    <w:p w:rsidR="00161411" w:rsidRPr="00161411" w:rsidRDefault="00161411" w:rsidP="00161411">
      <w:pPr>
        <w:pStyle w:val="ListParagraph"/>
        <w:rPr>
          <w:rFonts w:ascii="Perpetua" w:hAnsi="Perpetua"/>
          <w:sz w:val="24"/>
          <w:szCs w:val="24"/>
        </w:rPr>
      </w:pPr>
      <w:r w:rsidRPr="00161411">
        <w:rPr>
          <w:rFonts w:ascii="Perpetua" w:hAnsi="Perpetua"/>
          <w:sz w:val="24"/>
          <w:szCs w:val="24"/>
        </w:rPr>
        <w:lastRenderedPageBreak/>
        <w:br/>
      </w:r>
      <w:r w:rsidRPr="00161411">
        <w:rPr>
          <w:rFonts w:ascii="Perpetua" w:hAnsi="Perpetua"/>
          <w:sz w:val="24"/>
          <w:szCs w:val="24"/>
        </w:rPr>
        <w:tab/>
      </w:r>
      <w:r w:rsidRPr="00161411">
        <w:rPr>
          <w:rFonts w:ascii="Perpetua" w:hAnsi="Perpetua"/>
          <w:sz w:val="24"/>
          <w:szCs w:val="24"/>
        </w:rPr>
        <w:tab/>
      </w:r>
      <w:r w:rsidRPr="00161411">
        <w:rPr>
          <w:rFonts w:ascii="Perpetua" w:hAnsi="Perpetua"/>
          <w:sz w:val="24"/>
          <w:szCs w:val="24"/>
        </w:rPr>
        <w:tab/>
      </w:r>
    </w:p>
    <w:sectPr w:rsidR="00161411" w:rsidRPr="00161411" w:rsidSect="00C42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0460F"/>
    <w:multiLevelType w:val="hybridMultilevel"/>
    <w:tmpl w:val="04B2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161411"/>
    <w:rsid w:val="00161411"/>
    <w:rsid w:val="0026296D"/>
    <w:rsid w:val="00304DCF"/>
    <w:rsid w:val="003715AC"/>
    <w:rsid w:val="00562D3A"/>
    <w:rsid w:val="005745E5"/>
    <w:rsid w:val="0066399C"/>
    <w:rsid w:val="00C4212F"/>
    <w:rsid w:val="00E52298"/>
    <w:rsid w:val="00F9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DePauw</dc:creator>
  <cp:lastModifiedBy>DePauw</cp:lastModifiedBy>
  <cp:revision>2</cp:revision>
  <dcterms:created xsi:type="dcterms:W3CDTF">2012-08-14T13:26:00Z</dcterms:created>
  <dcterms:modified xsi:type="dcterms:W3CDTF">2012-08-14T13:26:00Z</dcterms:modified>
</cp:coreProperties>
</file>